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6F7C" w:rsidRDefault="0075618F">
      <w:hyperlink r:id="rId4" w:history="1">
        <w:r>
          <w:rPr>
            <w:rStyle w:val="a3"/>
            <w:rFonts w:ascii="Arial" w:hAnsi="Arial" w:cs="Arial"/>
            <w:color w:val="006AC3"/>
            <w:sz w:val="18"/>
            <w:szCs w:val="18"/>
            <w:bdr w:val="none" w:sz="0" w:space="0" w:color="auto" w:frame="1"/>
            <w:shd w:val="clear" w:color="auto" w:fill="F6F6F6"/>
          </w:rPr>
          <w:t>Профилактика детского дорожно-транспортного травматизма</w:t>
        </w:r>
      </w:hyperlink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 сайт Министерства образования и науки РТ</w:t>
      </w:r>
    </w:p>
    <w:sectPr w:rsidR="00CF6F7C" w:rsidSect="00CF6F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75618F"/>
    <w:rsid w:val="0075618F"/>
    <w:rsid w:val="00CF6F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6F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5618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mon.tatarstan.ru/rus/prof_detskogo_travmatizma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146</Characters>
  <Application>Microsoft Office Word</Application>
  <DocSecurity>0</DocSecurity>
  <Lines>1</Lines>
  <Paragraphs>1</Paragraphs>
  <ScaleCrop>false</ScaleCrop>
  <Company>Microsoft</Company>
  <LinksUpToDate>false</LinksUpToDate>
  <CharactersWithSpaces>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2017-10-24T14:37:00Z</dcterms:created>
  <dcterms:modified xsi:type="dcterms:W3CDTF">2017-10-24T14:37:00Z</dcterms:modified>
</cp:coreProperties>
</file>